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5D" w:rsidRPr="003475B9" w:rsidRDefault="006A225D" w:rsidP="006A225D">
      <w:pPr>
        <w:rPr>
          <w:rFonts w:ascii="Calibri" w:hAnsi="Calibri" w:cs="Arial"/>
          <w:spacing w:val="7"/>
          <w:sz w:val="40"/>
          <w:szCs w:val="40"/>
        </w:rPr>
      </w:pPr>
      <w:r w:rsidRPr="003475B9">
        <w:rPr>
          <w:rFonts w:ascii="Calibri" w:hAnsi="Calibri" w:cs="Arial"/>
          <w:spacing w:val="7"/>
          <w:sz w:val="18"/>
          <w:szCs w:val="18"/>
        </w:rPr>
        <w:fldChar w:fldCharType="begin"/>
      </w:r>
      <w:r w:rsidRPr="003475B9">
        <w:rPr>
          <w:rFonts w:ascii="Calibri" w:hAnsi="Calibri" w:cs="Arial"/>
          <w:spacing w:val="7"/>
          <w:sz w:val="18"/>
          <w:szCs w:val="18"/>
        </w:rPr>
        <w:instrText xml:space="preserve"> HYPERLINK "http://www.churchofengland.org" \t "c-of-e" </w:instrText>
      </w:r>
      <w:r w:rsidRPr="003475B9">
        <w:rPr>
          <w:rFonts w:ascii="Calibri" w:hAnsi="Calibri" w:cs="Arial"/>
          <w:spacing w:val="7"/>
          <w:sz w:val="18"/>
          <w:szCs w:val="18"/>
        </w:rPr>
        <w:fldChar w:fldCharType="separate"/>
      </w:r>
      <w:r w:rsidRPr="003475B9">
        <w:rPr>
          <w:rFonts w:ascii="Calibri" w:hAnsi="Calibri" w:cs="Arial"/>
          <w:spacing w:val="7"/>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5pt">
            <v:imagedata r:id="rId5" o:title="Church of England"/>
          </v:shape>
        </w:pict>
      </w:r>
      <w:r w:rsidRPr="003475B9">
        <w:rPr>
          <w:rFonts w:ascii="Calibri" w:hAnsi="Calibri" w:cs="Arial"/>
          <w:spacing w:val="7"/>
          <w:sz w:val="18"/>
          <w:szCs w:val="18"/>
        </w:rPr>
        <w:fldChar w:fldCharType="end"/>
      </w:r>
      <w:r w:rsidRPr="003475B9">
        <w:rPr>
          <w:rFonts w:ascii="Calibri" w:hAnsi="Calibri" w:cs="Arial"/>
          <w:spacing w:val="7"/>
          <w:sz w:val="18"/>
          <w:szCs w:val="18"/>
        </w:rPr>
        <w:t xml:space="preserve">     </w:t>
      </w:r>
      <w:hyperlink r:id="rId6" w:history="1">
        <w:r w:rsidRPr="003475B9">
          <w:rPr>
            <w:rStyle w:val="Hyperlink"/>
            <w:rFonts w:ascii="Calibri" w:hAnsi="Calibri" w:cs="Arial"/>
            <w:color w:val="333399"/>
            <w:spacing w:val="7"/>
            <w:sz w:val="40"/>
            <w:szCs w:val="40"/>
          </w:rPr>
          <w:t>Going for growth</w:t>
        </w:r>
      </w:hyperlink>
      <w:r w:rsidRPr="003475B9">
        <w:rPr>
          <w:rFonts w:ascii="Calibri" w:hAnsi="Calibri" w:cs="Arial"/>
          <w:color w:val="333399"/>
          <w:spacing w:val="7"/>
          <w:sz w:val="40"/>
          <w:szCs w:val="40"/>
        </w:rPr>
        <w:t xml:space="preserve"> </w:t>
      </w:r>
      <w:r w:rsidR="003475B9" w:rsidRPr="003475B9">
        <w:rPr>
          <w:rFonts w:ascii="Calibri" w:hAnsi="Calibri" w:cs="Arial"/>
          <w:color w:val="333399"/>
          <w:spacing w:val="7"/>
          <w:sz w:val="40"/>
          <w:szCs w:val="40"/>
        </w:rPr>
        <w:t>resource sheets</w:t>
      </w:r>
    </w:p>
    <w:p w:rsidR="007D4A41" w:rsidRPr="003475B9" w:rsidRDefault="007D4A41" w:rsidP="007D4A41">
      <w:pPr>
        <w:rPr>
          <w:rFonts w:ascii="Calibri" w:hAnsi="Calibri"/>
          <w:i/>
        </w:rPr>
      </w:pPr>
    </w:p>
    <w:p w:rsidR="006A225D" w:rsidRPr="003475B9" w:rsidRDefault="00D33CBF" w:rsidP="007D4A41">
      <w:pPr>
        <w:rPr>
          <w:rFonts w:ascii="Calibri" w:hAnsi="Calibri"/>
          <w:i/>
        </w:rPr>
      </w:pPr>
      <w:r>
        <w:rPr>
          <w:rFonts w:ascii="Calibri" w:hAnsi="Calibri"/>
          <w:i/>
        </w:rPr>
        <w:t xml:space="preserve">This article was written by </w:t>
      </w:r>
      <w:r w:rsidRPr="00D33CBF">
        <w:rPr>
          <w:rFonts w:ascii="Calibri" w:hAnsi="Calibri"/>
          <w:b/>
          <w:i/>
        </w:rPr>
        <w:t>Sheila</w:t>
      </w:r>
      <w:r>
        <w:rPr>
          <w:rFonts w:ascii="Calibri" w:hAnsi="Calibri"/>
          <w:i/>
        </w:rPr>
        <w:t xml:space="preserve">, a Godly Play teacher in Germany, who blogs at </w:t>
      </w:r>
      <w:hyperlink r:id="rId7" w:history="1">
        <w:r w:rsidRPr="00D33CBF">
          <w:rPr>
            <w:rStyle w:val="Hyperlink"/>
            <w:rFonts w:ascii="Calibri" w:hAnsi="Calibri"/>
            <w:i/>
          </w:rPr>
          <w:t>Explore and Express</w:t>
        </w:r>
      </w:hyperlink>
    </w:p>
    <w:p w:rsidR="007D4A41" w:rsidRPr="003475B9" w:rsidRDefault="007D4A41" w:rsidP="007D4A41">
      <w:pPr>
        <w:rPr>
          <w:rFonts w:ascii="Calibri" w:hAnsi="Calibri"/>
        </w:rPr>
      </w:pPr>
    </w:p>
    <w:p w:rsidR="007D4A41" w:rsidRPr="003475B9" w:rsidRDefault="007D4A41" w:rsidP="007D4A41">
      <w:pPr>
        <w:rPr>
          <w:rFonts w:ascii="Calibri" w:hAnsi="Calibri"/>
        </w:rPr>
      </w:pPr>
    </w:p>
    <w:p w:rsidR="007D4A41" w:rsidRPr="00556C77" w:rsidRDefault="00D33CBF" w:rsidP="007D4A41">
      <w:pPr>
        <w:rPr>
          <w:rFonts w:ascii="Calibri" w:hAnsi="Calibri"/>
          <w:b/>
        </w:rPr>
      </w:pPr>
      <w:r w:rsidRPr="00556C77">
        <w:rPr>
          <w:rFonts w:ascii="Calibri" w:hAnsi="Calibri"/>
          <w:b/>
        </w:rPr>
        <w:t>When your child asks about death</w:t>
      </w:r>
    </w:p>
    <w:p w:rsidR="007D4A41" w:rsidRPr="003475B9" w:rsidRDefault="007D4A41" w:rsidP="007D4A41">
      <w:pPr>
        <w:rPr>
          <w:rFonts w:ascii="Calibri" w:hAnsi="Calibri"/>
          <w:b/>
        </w:rPr>
      </w:pPr>
    </w:p>
    <w:p w:rsidR="00556C77" w:rsidRDefault="00D33CBF" w:rsidP="00D33CBF">
      <w:pPr>
        <w:rPr>
          <w:rFonts w:ascii="Calibri" w:hAnsi="Calibri"/>
          <w:sz w:val="22"/>
          <w:szCs w:val="22"/>
        </w:rPr>
      </w:pPr>
      <w:bookmarkStart w:id="0" w:name="2816127493289207163"/>
      <w:bookmarkEnd w:id="0"/>
      <w:r w:rsidRPr="00556C77">
        <w:rPr>
          <w:rFonts w:ascii="Calibri" w:hAnsi="Calibri"/>
          <w:sz w:val="22"/>
          <w:szCs w:val="22"/>
        </w:rPr>
        <w:t xml:space="preserve">If you are the parent or caregiver of a young child, then you know this experience: you are going somewhere (usually in a hurry) or doing something </w:t>
      </w:r>
      <w:proofErr w:type="gramStart"/>
      <w:r w:rsidRPr="00556C77">
        <w:rPr>
          <w:rFonts w:ascii="Calibri" w:hAnsi="Calibri"/>
          <w:sz w:val="22"/>
          <w:szCs w:val="22"/>
        </w:rPr>
        <w:t>really fun</w:t>
      </w:r>
      <w:proofErr w:type="gramEnd"/>
      <w:r w:rsidRPr="00556C77">
        <w:rPr>
          <w:rFonts w:ascii="Calibri" w:hAnsi="Calibri"/>
          <w:sz w:val="22"/>
          <w:szCs w:val="22"/>
        </w:rPr>
        <w:t>, and then suddenly, out of the blue, comes a question from your chil</w:t>
      </w:r>
      <w:r w:rsidR="00556C77">
        <w:rPr>
          <w:rFonts w:ascii="Calibri" w:hAnsi="Calibri"/>
          <w:sz w:val="22"/>
          <w:szCs w:val="22"/>
        </w:rPr>
        <w:t>d that you never saw coming. "Mu</w:t>
      </w:r>
      <w:r w:rsidRPr="00556C77">
        <w:rPr>
          <w:rFonts w:ascii="Calibri" w:hAnsi="Calibri"/>
          <w:sz w:val="22"/>
          <w:szCs w:val="22"/>
        </w:rPr>
        <w:t>mmy, what happens when I die?"  "Daddy, wil</w:t>
      </w:r>
      <w:r w:rsidR="00556C77">
        <w:rPr>
          <w:rFonts w:ascii="Calibri" w:hAnsi="Calibri"/>
          <w:sz w:val="22"/>
          <w:szCs w:val="22"/>
        </w:rPr>
        <w:t>l I die someday? Will you die?"</w:t>
      </w:r>
    </w:p>
    <w:p w:rsidR="00556C77" w:rsidRDefault="00556C77" w:rsidP="00D33CBF">
      <w:pPr>
        <w:rPr>
          <w:rFonts w:ascii="Calibri" w:hAnsi="Calibri"/>
          <w:sz w:val="22"/>
          <w:szCs w:val="22"/>
        </w:rPr>
      </w:pPr>
    </w:p>
    <w:p w:rsidR="00D33CBF" w:rsidRPr="00556C77" w:rsidRDefault="00D33CBF" w:rsidP="00D33CBF">
      <w:pPr>
        <w:rPr>
          <w:rFonts w:ascii="Calibri" w:hAnsi="Calibri"/>
          <w:sz w:val="22"/>
          <w:szCs w:val="22"/>
        </w:rPr>
      </w:pPr>
      <w:r w:rsidRPr="00556C77">
        <w:rPr>
          <w:rFonts w:ascii="Calibri" w:hAnsi="Calibri"/>
          <w:sz w:val="22"/>
          <w:szCs w:val="22"/>
        </w:rPr>
        <w:t xml:space="preserve">We, as adults, are often caught off-guard or taken aback by such questions. After all, it's not a pleasant topic and certainly not one that we want to dwell on. However, it is very important to remember that such questions are a healthy and normal part of a child's spiritual and psychological development. How we react and what we say can go a long way in comforting and allaying fear in a child. </w:t>
      </w:r>
    </w:p>
    <w:p w:rsidR="00D33CBF" w:rsidRPr="00556C77" w:rsidRDefault="00D33CBF" w:rsidP="00D33CBF">
      <w:pPr>
        <w:rPr>
          <w:rFonts w:ascii="Calibri" w:hAnsi="Calibri"/>
          <w:sz w:val="22"/>
          <w:szCs w:val="22"/>
        </w:rPr>
      </w:pPr>
    </w:p>
    <w:p w:rsidR="00556C77" w:rsidRDefault="00D33CBF" w:rsidP="00D33CBF">
      <w:pPr>
        <w:rPr>
          <w:rFonts w:ascii="Calibri" w:hAnsi="Calibri"/>
          <w:sz w:val="22"/>
          <w:szCs w:val="22"/>
        </w:rPr>
      </w:pPr>
      <w:r w:rsidRPr="00556C77">
        <w:rPr>
          <w:rFonts w:ascii="Calibri" w:hAnsi="Calibri"/>
          <w:sz w:val="22"/>
          <w:szCs w:val="22"/>
        </w:rPr>
        <w:t xml:space="preserve">I run into many parents who are almost paralyzed by questions about death. However, taking time to process such questions with our children builds trust and strengthens </w:t>
      </w:r>
      <w:r w:rsidR="00556C77">
        <w:rPr>
          <w:rFonts w:ascii="Calibri" w:hAnsi="Calibri"/>
          <w:sz w:val="22"/>
          <w:szCs w:val="22"/>
        </w:rPr>
        <w:t>both their character and ours.</w:t>
      </w:r>
    </w:p>
    <w:p w:rsidR="00556C77" w:rsidRDefault="00556C77" w:rsidP="00D33CBF">
      <w:pPr>
        <w:rPr>
          <w:rFonts w:ascii="Calibri" w:hAnsi="Calibri"/>
          <w:sz w:val="22"/>
          <w:szCs w:val="22"/>
        </w:rPr>
      </w:pPr>
    </w:p>
    <w:p w:rsidR="00D33CBF" w:rsidRPr="00556C77" w:rsidRDefault="00D33CBF" w:rsidP="00D33CBF">
      <w:pPr>
        <w:rPr>
          <w:rFonts w:ascii="Calibri" w:hAnsi="Calibri"/>
          <w:sz w:val="22"/>
          <w:szCs w:val="22"/>
        </w:rPr>
      </w:pPr>
      <w:r w:rsidRPr="00556C77">
        <w:rPr>
          <w:rFonts w:ascii="Calibri" w:hAnsi="Calibri"/>
          <w:sz w:val="22"/>
          <w:szCs w:val="22"/>
        </w:rPr>
        <w:t xml:space="preserve">A child's journey is one of trying to make sense of the world around them.  In asking about death, children are expressing curiosity about something that is unknown and may be trying to relieve fear about it.  As author Mary VanClay points out, children become aware of death at young ages </w:t>
      </w:r>
      <w:proofErr w:type="gramStart"/>
      <w:r w:rsidRPr="00556C77">
        <w:rPr>
          <w:rFonts w:ascii="Calibri" w:hAnsi="Calibri"/>
          <w:sz w:val="22"/>
          <w:szCs w:val="22"/>
        </w:rPr>
        <w:t>as a result of</w:t>
      </w:r>
      <w:proofErr w:type="gramEnd"/>
      <w:r w:rsidRPr="00556C77">
        <w:rPr>
          <w:rFonts w:ascii="Calibri" w:hAnsi="Calibri"/>
          <w:sz w:val="22"/>
          <w:szCs w:val="22"/>
        </w:rPr>
        <w:t xml:space="preserve"> everything from hearing fairy tales to interaction with nature.  Talking about it with a trusted adult gives them invaluable opportunities to process before they at some point in their lives </w:t>
      </w:r>
      <w:proofErr w:type="gramStart"/>
      <w:r w:rsidRPr="00556C77">
        <w:rPr>
          <w:rFonts w:ascii="Calibri" w:hAnsi="Calibri"/>
          <w:sz w:val="22"/>
          <w:szCs w:val="22"/>
        </w:rPr>
        <w:t>actually experience</w:t>
      </w:r>
      <w:proofErr w:type="gramEnd"/>
      <w:r w:rsidRPr="00556C77">
        <w:rPr>
          <w:rFonts w:ascii="Calibri" w:hAnsi="Calibri"/>
          <w:sz w:val="22"/>
          <w:szCs w:val="22"/>
        </w:rPr>
        <w:t xml:space="preserve"> the death of a beloved pet or a grandparent.</w:t>
      </w:r>
    </w:p>
    <w:p w:rsidR="00D33CBF" w:rsidRPr="00556C77" w:rsidRDefault="00D33CBF" w:rsidP="00D33CBF">
      <w:pPr>
        <w:rPr>
          <w:rFonts w:ascii="Calibri" w:hAnsi="Calibri"/>
          <w:sz w:val="22"/>
          <w:szCs w:val="22"/>
        </w:rPr>
      </w:pPr>
    </w:p>
    <w:p w:rsidR="00D33CBF" w:rsidRPr="00556C77" w:rsidRDefault="00D33CBF" w:rsidP="00D33CBF">
      <w:pPr>
        <w:rPr>
          <w:rFonts w:ascii="Calibri" w:hAnsi="Calibri"/>
          <w:sz w:val="22"/>
          <w:szCs w:val="22"/>
        </w:rPr>
      </w:pPr>
      <w:r w:rsidRPr="00556C77">
        <w:rPr>
          <w:rFonts w:ascii="Calibri" w:hAnsi="Calibri"/>
          <w:sz w:val="22"/>
          <w:szCs w:val="22"/>
        </w:rPr>
        <w:t xml:space="preserve">One of the things that I treasure about my work as a children's pastor and with Godly Play is that it provides opportunities for children to think about death in a safe place.  In the Godly Play story, </w:t>
      </w:r>
      <w:r w:rsidRPr="00556C77">
        <w:rPr>
          <w:rFonts w:ascii="Calibri" w:hAnsi="Calibri"/>
          <w:b/>
          <w:sz w:val="22"/>
          <w:szCs w:val="22"/>
        </w:rPr>
        <w:t>The Great Family</w:t>
      </w:r>
      <w:r w:rsidRPr="00556C77">
        <w:rPr>
          <w:rFonts w:ascii="Calibri" w:hAnsi="Calibri"/>
          <w:sz w:val="22"/>
          <w:szCs w:val="22"/>
        </w:rPr>
        <w:t xml:space="preserve">, about Abraham and Sarah, the storyteller at one point encloses the figure in her hands, explains that Sarah was </w:t>
      </w:r>
      <w:r w:rsidRPr="00556C77">
        <w:rPr>
          <w:rFonts w:ascii="Calibri" w:hAnsi="Calibri"/>
          <w:i/>
          <w:sz w:val="22"/>
          <w:szCs w:val="22"/>
        </w:rPr>
        <w:t xml:space="preserve">full </w:t>
      </w:r>
      <w:r w:rsidR="00D05978" w:rsidRPr="00556C77">
        <w:rPr>
          <w:rFonts w:ascii="Calibri" w:hAnsi="Calibri"/>
          <w:i/>
          <w:sz w:val="22"/>
          <w:szCs w:val="22"/>
        </w:rPr>
        <w:t>of years</w:t>
      </w:r>
      <w:r w:rsidRPr="00556C77">
        <w:rPr>
          <w:rFonts w:ascii="Calibri" w:hAnsi="Calibri"/>
          <w:sz w:val="22"/>
          <w:szCs w:val="22"/>
        </w:rPr>
        <w:t xml:space="preserve"> and </w:t>
      </w:r>
      <w:proofErr w:type="gramStart"/>
      <w:r w:rsidRPr="00556C77">
        <w:rPr>
          <w:rFonts w:ascii="Calibri" w:hAnsi="Calibri"/>
          <w:sz w:val="22"/>
          <w:szCs w:val="22"/>
        </w:rPr>
        <w:t>actually buries</w:t>
      </w:r>
      <w:proofErr w:type="gramEnd"/>
      <w:r w:rsidRPr="00556C77">
        <w:rPr>
          <w:rFonts w:ascii="Calibri" w:hAnsi="Calibri"/>
          <w:sz w:val="22"/>
          <w:szCs w:val="22"/>
        </w:rPr>
        <w:t xml:space="preserve"> her in the sand of the Desert Sack.  It is not unusual after this story and others with similar themes to see the children burying the figures in the sand during the creative phase where the children play with the story materials. This often shocks parents to see their children "playing" death. Children, however, are sensorimotor beings who learn and process play. Through play, they find the words to formulate the questions that come "out of the blue".  </w:t>
      </w:r>
    </w:p>
    <w:p w:rsidR="00D33CBF" w:rsidRPr="00556C77" w:rsidRDefault="00D33CBF" w:rsidP="00D33CBF">
      <w:pPr>
        <w:rPr>
          <w:rFonts w:ascii="Calibri" w:hAnsi="Calibri"/>
          <w:sz w:val="22"/>
          <w:szCs w:val="22"/>
        </w:rPr>
      </w:pPr>
    </w:p>
    <w:p w:rsidR="00D33CBF" w:rsidRDefault="00D33CBF" w:rsidP="00D33CBF">
      <w:pPr>
        <w:rPr>
          <w:rFonts w:ascii="Calibri" w:hAnsi="Calibri"/>
          <w:sz w:val="22"/>
          <w:szCs w:val="22"/>
        </w:rPr>
      </w:pPr>
      <w:r w:rsidRPr="00556C77">
        <w:rPr>
          <w:rFonts w:ascii="Calibri" w:hAnsi="Calibri"/>
          <w:sz w:val="22"/>
          <w:szCs w:val="22"/>
        </w:rPr>
        <w:t xml:space="preserve">When your child asks you about death, here are three things to keep in mind </w:t>
      </w:r>
    </w:p>
    <w:p w:rsidR="00556C77" w:rsidRPr="00556C77" w:rsidRDefault="00556C77" w:rsidP="00D33CBF">
      <w:pPr>
        <w:rPr>
          <w:rFonts w:ascii="Calibri" w:hAnsi="Calibri"/>
          <w:sz w:val="22"/>
          <w:szCs w:val="22"/>
        </w:rPr>
      </w:pPr>
    </w:p>
    <w:p w:rsidR="00D33CBF" w:rsidRPr="00556C77" w:rsidRDefault="00D33CBF" w:rsidP="00556C77">
      <w:pPr>
        <w:numPr>
          <w:ilvl w:val="0"/>
          <w:numId w:val="3"/>
        </w:numPr>
        <w:rPr>
          <w:rFonts w:ascii="Calibri" w:hAnsi="Calibri"/>
          <w:sz w:val="22"/>
          <w:szCs w:val="22"/>
        </w:rPr>
      </w:pPr>
      <w:r w:rsidRPr="00556C77">
        <w:rPr>
          <w:rFonts w:ascii="Calibri" w:hAnsi="Calibri"/>
          <w:sz w:val="22"/>
          <w:szCs w:val="22"/>
        </w:rPr>
        <w:t xml:space="preserve">Provide a safe place for them to talk.  Keep your own emotions in check and be patient with their questions.  Don't try to distract them or hurry the conversation to an end. </w:t>
      </w:r>
    </w:p>
    <w:p w:rsidR="00D33CBF" w:rsidRPr="00556C77" w:rsidRDefault="00D33CBF" w:rsidP="00556C77">
      <w:pPr>
        <w:numPr>
          <w:ilvl w:val="0"/>
          <w:numId w:val="3"/>
        </w:numPr>
        <w:rPr>
          <w:rFonts w:ascii="Calibri" w:hAnsi="Calibri"/>
          <w:sz w:val="22"/>
          <w:szCs w:val="22"/>
        </w:rPr>
      </w:pPr>
      <w:r w:rsidRPr="00556C77">
        <w:rPr>
          <w:rFonts w:ascii="Calibri" w:hAnsi="Calibri"/>
          <w:sz w:val="22"/>
          <w:szCs w:val="22"/>
        </w:rPr>
        <w:lastRenderedPageBreak/>
        <w:t>Be honest about what you know and don't know.  A friend of mine, who isn't at all religious, was recently talking to me about this subject and asking me what I told my children about death.  I told her that, of course, I can't provide any scientific evidence about what happens to the soul/spirit when a person dies, but I did tell my children that God promises never to leave or forsake us and that nothing can separate us from his love, not even death. We don't have all the answers, but God did not mean for us to, did he?  </w:t>
      </w:r>
    </w:p>
    <w:p w:rsidR="00D33CBF" w:rsidRPr="00556C77" w:rsidRDefault="00D33CBF" w:rsidP="00D33CBF">
      <w:pPr>
        <w:rPr>
          <w:rFonts w:ascii="Calibri" w:hAnsi="Calibri"/>
          <w:sz w:val="22"/>
          <w:szCs w:val="22"/>
        </w:rPr>
      </w:pPr>
    </w:p>
    <w:p w:rsidR="00D33CBF" w:rsidRPr="00556C77" w:rsidRDefault="00D33CBF" w:rsidP="00556C77">
      <w:pPr>
        <w:numPr>
          <w:ilvl w:val="0"/>
          <w:numId w:val="3"/>
        </w:numPr>
        <w:rPr>
          <w:rFonts w:ascii="Calibri" w:hAnsi="Calibri"/>
          <w:sz w:val="22"/>
          <w:szCs w:val="22"/>
        </w:rPr>
      </w:pPr>
      <w:r w:rsidRPr="00556C77">
        <w:rPr>
          <w:rFonts w:ascii="Calibri" w:hAnsi="Calibri"/>
          <w:sz w:val="22"/>
          <w:szCs w:val="22"/>
        </w:rPr>
        <w:t>After your child asks, provide a "playful" (by this I do not mean flippant) way to talk further about death.  Read a Bible story or another story together in which someone dies and talk about it.  Or allow your child to process with play figures such as Playmobil or wooden figures by making up a story together and asking your child how he/she feels when one of the characters die. This can help your child (and maybe even you!) process in a healthy way.  </w:t>
      </w:r>
    </w:p>
    <w:p w:rsidR="00D33CBF" w:rsidRPr="00556C77" w:rsidRDefault="00D33CBF" w:rsidP="00D33CBF">
      <w:pPr>
        <w:rPr>
          <w:rFonts w:ascii="Calibri" w:hAnsi="Calibri"/>
          <w:sz w:val="22"/>
          <w:szCs w:val="22"/>
        </w:rPr>
      </w:pPr>
    </w:p>
    <w:p w:rsidR="00D33CBF" w:rsidRPr="00556C77" w:rsidRDefault="00D33CBF" w:rsidP="00D33CBF">
      <w:pPr>
        <w:rPr>
          <w:rFonts w:ascii="Calibri" w:hAnsi="Calibri"/>
          <w:sz w:val="22"/>
          <w:szCs w:val="22"/>
        </w:rPr>
      </w:pPr>
    </w:p>
    <w:p w:rsidR="00D33CBF" w:rsidRPr="00556C77" w:rsidRDefault="00D33CBF" w:rsidP="00D33CBF">
      <w:pPr>
        <w:rPr>
          <w:rFonts w:ascii="Calibri" w:hAnsi="Calibri"/>
          <w:sz w:val="22"/>
          <w:szCs w:val="22"/>
        </w:rPr>
      </w:pPr>
      <w:r w:rsidRPr="00556C77">
        <w:rPr>
          <w:rFonts w:ascii="Calibri" w:hAnsi="Calibri"/>
          <w:sz w:val="22"/>
          <w:szCs w:val="22"/>
        </w:rPr>
        <w:t xml:space="preserve">I hope this is helpful and wish you wisdom, patience and a healthy dose of playfulness when your child gets around to asking this question! </w:t>
      </w:r>
    </w:p>
    <w:p w:rsidR="00556C77" w:rsidRPr="00556C77" w:rsidRDefault="00556C77">
      <w:pPr>
        <w:rPr>
          <w:sz w:val="22"/>
          <w:szCs w:val="22"/>
        </w:rPr>
      </w:pPr>
      <w:bookmarkStart w:id="1" w:name="_GoBack"/>
      <w:bookmarkEnd w:id="1"/>
    </w:p>
    <w:sectPr w:rsidR="00556C77" w:rsidRPr="00556C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6E4"/>
    <w:multiLevelType w:val="hybridMultilevel"/>
    <w:tmpl w:val="374E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727B8"/>
    <w:multiLevelType w:val="hybridMultilevel"/>
    <w:tmpl w:val="E54EA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B20C2"/>
    <w:multiLevelType w:val="multilevel"/>
    <w:tmpl w:val="B546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6B5"/>
    <w:rsid w:val="001A26D0"/>
    <w:rsid w:val="0024430E"/>
    <w:rsid w:val="002C5750"/>
    <w:rsid w:val="003475B9"/>
    <w:rsid w:val="004342F9"/>
    <w:rsid w:val="00556C77"/>
    <w:rsid w:val="006A225D"/>
    <w:rsid w:val="007D4A41"/>
    <w:rsid w:val="007F5340"/>
    <w:rsid w:val="008C0CC3"/>
    <w:rsid w:val="00A630B1"/>
    <w:rsid w:val="00D05978"/>
    <w:rsid w:val="00D33CBF"/>
    <w:rsid w:val="00DC36B5"/>
    <w:rsid w:val="00E6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9C308"/>
  <w15:chartTrackingRefBased/>
  <w15:docId w15:val="{D9402146-E0C3-4579-ABCB-BDFC2349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Gill Sans MT" w:hAnsi="Gill Sans MT"/>
      <w:sz w:val="24"/>
      <w:szCs w:val="24"/>
    </w:rPr>
  </w:style>
  <w:style w:type="paragraph" w:styleId="Heading1">
    <w:name w:val="heading 1"/>
    <w:basedOn w:val="Normal"/>
    <w:qFormat/>
    <w:rsid w:val="006A225D"/>
    <w:pPr>
      <w:spacing w:before="150" w:after="150"/>
      <w:outlineLvl w:val="0"/>
    </w:pPr>
    <w:rPr>
      <w:rFonts w:ascii="Candara" w:hAnsi="Candara"/>
      <w:b/>
      <w:bCs/>
      <w:kern w:val="36"/>
      <w:sz w:val="45"/>
      <w:szCs w:val="45"/>
    </w:rPr>
  </w:style>
  <w:style w:type="paragraph" w:styleId="Heading3">
    <w:name w:val="heading 3"/>
    <w:basedOn w:val="Normal"/>
    <w:next w:val="Normal"/>
    <w:qFormat/>
    <w:rsid w:val="00D33CB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342F9"/>
    <w:pPr>
      <w:framePr w:w="7920" w:h="1980" w:hRule="exact" w:hSpace="180" w:wrap="auto" w:hAnchor="page" w:xAlign="center" w:yAlign="bottom"/>
      <w:ind w:left="2880"/>
    </w:pPr>
    <w:rPr>
      <w:rFonts w:cs="Arial"/>
    </w:rPr>
  </w:style>
  <w:style w:type="paragraph" w:styleId="EnvelopeReturn">
    <w:name w:val="envelope return"/>
    <w:basedOn w:val="Normal"/>
    <w:rsid w:val="004342F9"/>
    <w:rPr>
      <w:rFonts w:cs="Arial"/>
      <w:sz w:val="20"/>
      <w:szCs w:val="20"/>
    </w:rPr>
  </w:style>
  <w:style w:type="character" w:styleId="Hyperlink">
    <w:name w:val="Hyperlink"/>
    <w:basedOn w:val="DefaultParagraphFont"/>
    <w:rsid w:val="007D4A41"/>
    <w:rPr>
      <w:color w:val="0000FF"/>
      <w:u w:val="single"/>
    </w:rPr>
  </w:style>
  <w:style w:type="character" w:customStyle="1" w:styleId="apple-style-span">
    <w:name w:val="apple-style-span"/>
    <w:basedOn w:val="DefaultParagraphFont"/>
    <w:rsid w:val="00D3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7785">
      <w:bodyDiv w:val="1"/>
      <w:marLeft w:val="0"/>
      <w:marRight w:val="0"/>
      <w:marTop w:val="0"/>
      <w:marBottom w:val="0"/>
      <w:divBdr>
        <w:top w:val="none" w:sz="0" w:space="0" w:color="auto"/>
        <w:left w:val="none" w:sz="0" w:space="0" w:color="auto"/>
        <w:bottom w:val="none" w:sz="0" w:space="0" w:color="auto"/>
        <w:right w:val="none" w:sz="0" w:space="0" w:color="auto"/>
      </w:divBdr>
      <w:divsChild>
        <w:div w:id="966396345">
          <w:marLeft w:val="0"/>
          <w:marRight w:val="0"/>
          <w:marTop w:val="0"/>
          <w:marBottom w:val="0"/>
          <w:divBdr>
            <w:top w:val="none" w:sz="0" w:space="0" w:color="auto"/>
            <w:left w:val="none" w:sz="0" w:space="0" w:color="auto"/>
            <w:bottom w:val="none" w:sz="0" w:space="0" w:color="auto"/>
            <w:right w:val="none" w:sz="0" w:space="0" w:color="auto"/>
          </w:divBdr>
          <w:divsChild>
            <w:div w:id="660500609">
              <w:marLeft w:val="0"/>
              <w:marRight w:val="0"/>
              <w:marTop w:val="0"/>
              <w:marBottom w:val="0"/>
              <w:divBdr>
                <w:top w:val="none" w:sz="0" w:space="0" w:color="auto"/>
                <w:left w:val="none" w:sz="0" w:space="0" w:color="auto"/>
                <w:bottom w:val="none" w:sz="0" w:space="0" w:color="auto"/>
                <w:right w:val="none" w:sz="0" w:space="0" w:color="auto"/>
              </w:divBdr>
              <w:divsChild>
                <w:div w:id="993265936">
                  <w:marLeft w:val="0"/>
                  <w:marRight w:val="0"/>
                  <w:marTop w:val="0"/>
                  <w:marBottom w:val="0"/>
                  <w:divBdr>
                    <w:top w:val="none" w:sz="0" w:space="0" w:color="auto"/>
                    <w:left w:val="none" w:sz="0" w:space="0" w:color="auto"/>
                    <w:bottom w:val="none" w:sz="0" w:space="0" w:color="auto"/>
                    <w:right w:val="none" w:sz="0" w:space="0" w:color="auto"/>
                  </w:divBdr>
                  <w:divsChild>
                    <w:div w:id="1479885093">
                      <w:marLeft w:val="0"/>
                      <w:marRight w:val="0"/>
                      <w:marTop w:val="0"/>
                      <w:marBottom w:val="0"/>
                      <w:divBdr>
                        <w:top w:val="none" w:sz="0" w:space="0" w:color="auto"/>
                        <w:left w:val="none" w:sz="0" w:space="0" w:color="auto"/>
                        <w:bottom w:val="none" w:sz="0" w:space="0" w:color="auto"/>
                        <w:right w:val="none" w:sz="0" w:space="0" w:color="auto"/>
                      </w:divBdr>
                      <w:divsChild>
                        <w:div w:id="461658457">
                          <w:marLeft w:val="0"/>
                          <w:marRight w:val="0"/>
                          <w:marTop w:val="0"/>
                          <w:marBottom w:val="0"/>
                          <w:divBdr>
                            <w:top w:val="none" w:sz="0" w:space="0" w:color="auto"/>
                            <w:left w:val="none" w:sz="0" w:space="0" w:color="auto"/>
                            <w:bottom w:val="none" w:sz="0" w:space="0" w:color="auto"/>
                            <w:right w:val="none" w:sz="0" w:space="0" w:color="auto"/>
                          </w:divBdr>
                          <w:divsChild>
                            <w:div w:id="1339773648">
                              <w:marLeft w:val="0"/>
                              <w:marRight w:val="0"/>
                              <w:marTop w:val="0"/>
                              <w:marBottom w:val="0"/>
                              <w:divBdr>
                                <w:top w:val="none" w:sz="0" w:space="0" w:color="auto"/>
                                <w:left w:val="none" w:sz="0" w:space="0" w:color="auto"/>
                                <w:bottom w:val="none" w:sz="0" w:space="0" w:color="auto"/>
                                <w:right w:val="none" w:sz="0" w:space="0" w:color="auto"/>
                              </w:divBdr>
                              <w:divsChild>
                                <w:div w:id="855190696">
                                  <w:marLeft w:val="0"/>
                                  <w:marRight w:val="0"/>
                                  <w:marTop w:val="0"/>
                                  <w:marBottom w:val="0"/>
                                  <w:divBdr>
                                    <w:top w:val="none" w:sz="0" w:space="0" w:color="auto"/>
                                    <w:left w:val="none" w:sz="0" w:space="0" w:color="auto"/>
                                    <w:bottom w:val="none" w:sz="0" w:space="0" w:color="auto"/>
                                    <w:right w:val="none" w:sz="0" w:space="0" w:color="auto"/>
                                  </w:divBdr>
                                  <w:divsChild>
                                    <w:div w:id="1514802378">
                                      <w:marLeft w:val="0"/>
                                      <w:marRight w:val="0"/>
                                      <w:marTop w:val="0"/>
                                      <w:marBottom w:val="0"/>
                                      <w:divBdr>
                                        <w:top w:val="none" w:sz="0" w:space="0" w:color="auto"/>
                                        <w:left w:val="none" w:sz="0" w:space="0" w:color="auto"/>
                                        <w:bottom w:val="none" w:sz="0" w:space="0" w:color="auto"/>
                                        <w:right w:val="none" w:sz="0" w:space="0" w:color="auto"/>
                                      </w:divBdr>
                                      <w:divsChild>
                                        <w:div w:id="156961688">
                                          <w:marLeft w:val="0"/>
                                          <w:marRight w:val="0"/>
                                          <w:marTop w:val="0"/>
                                          <w:marBottom w:val="0"/>
                                          <w:divBdr>
                                            <w:top w:val="none" w:sz="0" w:space="0" w:color="auto"/>
                                            <w:left w:val="none" w:sz="0" w:space="0" w:color="auto"/>
                                            <w:bottom w:val="none" w:sz="0" w:space="0" w:color="auto"/>
                                            <w:right w:val="none" w:sz="0" w:space="0" w:color="auto"/>
                                          </w:divBdr>
                                          <w:divsChild>
                                            <w:div w:id="808941340">
                                              <w:marLeft w:val="0"/>
                                              <w:marRight w:val="0"/>
                                              <w:marTop w:val="0"/>
                                              <w:marBottom w:val="0"/>
                                              <w:divBdr>
                                                <w:top w:val="none" w:sz="0" w:space="0" w:color="auto"/>
                                                <w:left w:val="none" w:sz="0" w:space="0" w:color="auto"/>
                                                <w:bottom w:val="none" w:sz="0" w:space="0" w:color="auto"/>
                                                <w:right w:val="none" w:sz="0" w:space="0" w:color="auto"/>
                                              </w:divBdr>
                                              <w:divsChild>
                                                <w:div w:id="110517099">
                                                  <w:marLeft w:val="0"/>
                                                  <w:marRight w:val="0"/>
                                                  <w:marTop w:val="0"/>
                                                  <w:marBottom w:val="0"/>
                                                  <w:divBdr>
                                                    <w:top w:val="none" w:sz="0" w:space="0" w:color="auto"/>
                                                    <w:left w:val="none" w:sz="0" w:space="0" w:color="auto"/>
                                                    <w:bottom w:val="none" w:sz="0" w:space="0" w:color="auto"/>
                                                    <w:right w:val="none" w:sz="0" w:space="0" w:color="auto"/>
                                                  </w:divBdr>
                                                  <w:divsChild>
                                                    <w:div w:id="213007194">
                                                      <w:marLeft w:val="0"/>
                                                      <w:marRight w:val="0"/>
                                                      <w:marTop w:val="0"/>
                                                      <w:marBottom w:val="0"/>
                                                      <w:divBdr>
                                                        <w:top w:val="none" w:sz="0" w:space="0" w:color="auto"/>
                                                        <w:left w:val="none" w:sz="0" w:space="0" w:color="auto"/>
                                                        <w:bottom w:val="none" w:sz="0" w:space="0" w:color="auto"/>
                                                        <w:right w:val="none" w:sz="0" w:space="0" w:color="auto"/>
                                                      </w:divBdr>
                                                      <w:divsChild>
                                                        <w:div w:id="287250047">
                                                          <w:marLeft w:val="0"/>
                                                          <w:marRight w:val="0"/>
                                                          <w:marTop w:val="0"/>
                                                          <w:marBottom w:val="0"/>
                                                          <w:divBdr>
                                                            <w:top w:val="none" w:sz="0" w:space="0" w:color="auto"/>
                                                            <w:left w:val="none" w:sz="0" w:space="0" w:color="auto"/>
                                                            <w:bottom w:val="none" w:sz="0" w:space="0" w:color="auto"/>
                                                            <w:right w:val="none" w:sz="0" w:space="0" w:color="auto"/>
                                                          </w:divBdr>
                                                          <w:divsChild>
                                                            <w:div w:id="1738089608">
                                                              <w:marLeft w:val="0"/>
                                                              <w:marRight w:val="0"/>
                                                              <w:marTop w:val="0"/>
                                                              <w:marBottom w:val="0"/>
                                                              <w:divBdr>
                                                                <w:top w:val="none" w:sz="0" w:space="0" w:color="auto"/>
                                                                <w:left w:val="none" w:sz="0" w:space="0" w:color="auto"/>
                                                                <w:bottom w:val="none" w:sz="0" w:space="0" w:color="auto"/>
                                                                <w:right w:val="none" w:sz="0" w:space="0" w:color="auto"/>
                                                              </w:divBdr>
                                                              <w:divsChild>
                                                                <w:div w:id="936869112">
                                                                  <w:marLeft w:val="0"/>
                                                                  <w:marRight w:val="0"/>
                                                                  <w:marTop w:val="0"/>
                                                                  <w:marBottom w:val="0"/>
                                                                  <w:divBdr>
                                                                    <w:top w:val="none" w:sz="0" w:space="0" w:color="auto"/>
                                                                    <w:left w:val="none" w:sz="0" w:space="0" w:color="auto"/>
                                                                    <w:bottom w:val="none" w:sz="0" w:space="0" w:color="auto"/>
                                                                    <w:right w:val="none" w:sz="0" w:space="0" w:color="auto"/>
                                                                  </w:divBdr>
                                                                  <w:divsChild>
                                                                    <w:div w:id="1539048393">
                                                                      <w:marLeft w:val="0"/>
                                                                      <w:marRight w:val="0"/>
                                                                      <w:marTop w:val="0"/>
                                                                      <w:marBottom w:val="0"/>
                                                                      <w:divBdr>
                                                                        <w:top w:val="none" w:sz="0" w:space="0" w:color="auto"/>
                                                                        <w:left w:val="none" w:sz="0" w:space="0" w:color="auto"/>
                                                                        <w:bottom w:val="none" w:sz="0" w:space="0" w:color="auto"/>
                                                                        <w:right w:val="none" w:sz="0" w:space="0" w:color="auto"/>
                                                                      </w:divBdr>
                                                                      <w:divsChild>
                                                                        <w:div w:id="719204611">
                                                                          <w:marLeft w:val="0"/>
                                                                          <w:marRight w:val="0"/>
                                                                          <w:marTop w:val="0"/>
                                                                          <w:marBottom w:val="375"/>
                                                                          <w:divBdr>
                                                                            <w:top w:val="dotted" w:sz="6" w:space="11" w:color="CCBB99"/>
                                                                            <w:left w:val="dotted" w:sz="6" w:space="15" w:color="CCBB99"/>
                                                                            <w:bottom w:val="dotted" w:sz="6" w:space="11" w:color="CCBB99"/>
                                                                            <w:right w:val="dotted" w:sz="6" w:space="15" w:color="CCBB99"/>
                                                                          </w:divBdr>
                                                                          <w:divsChild>
                                                                            <w:div w:id="220950253">
                                                                              <w:marLeft w:val="0"/>
                                                                              <w:marRight w:val="0"/>
                                                                              <w:marTop w:val="0"/>
                                                                              <w:marBottom w:val="0"/>
                                                                              <w:divBdr>
                                                                                <w:top w:val="none" w:sz="0" w:space="0" w:color="auto"/>
                                                                                <w:left w:val="none" w:sz="0" w:space="0" w:color="auto"/>
                                                                                <w:bottom w:val="none" w:sz="0" w:space="0" w:color="auto"/>
                                                                                <w:right w:val="none" w:sz="0" w:space="0" w:color="auto"/>
                                                                              </w:divBdr>
                                                                              <w:divsChild>
                                                                                <w:div w:id="715159911">
                                                                                  <w:marLeft w:val="0"/>
                                                                                  <w:marRight w:val="0"/>
                                                                                  <w:marTop w:val="0"/>
                                                                                  <w:marBottom w:val="0"/>
                                                                                  <w:divBdr>
                                                                                    <w:top w:val="none" w:sz="0" w:space="0" w:color="auto"/>
                                                                                    <w:left w:val="none" w:sz="0" w:space="0" w:color="auto"/>
                                                                                    <w:bottom w:val="none" w:sz="0" w:space="0" w:color="auto"/>
                                                                                    <w:right w:val="none" w:sz="0" w:space="0" w:color="auto"/>
                                                                                  </w:divBdr>
                                                                                  <w:divsChild>
                                                                                    <w:div w:id="55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548137">
      <w:bodyDiv w:val="1"/>
      <w:marLeft w:val="0"/>
      <w:marRight w:val="0"/>
      <w:marTop w:val="0"/>
      <w:marBottom w:val="0"/>
      <w:divBdr>
        <w:top w:val="none" w:sz="0" w:space="0" w:color="auto"/>
        <w:left w:val="none" w:sz="0" w:space="0" w:color="auto"/>
        <w:bottom w:val="none" w:sz="0" w:space="0" w:color="auto"/>
        <w:right w:val="none" w:sz="0" w:space="0" w:color="auto"/>
      </w:divBdr>
      <w:divsChild>
        <w:div w:id="1505589007">
          <w:marLeft w:val="0"/>
          <w:marRight w:val="0"/>
          <w:marTop w:val="0"/>
          <w:marBottom w:val="0"/>
          <w:divBdr>
            <w:top w:val="none" w:sz="0" w:space="0" w:color="auto"/>
            <w:left w:val="none" w:sz="0" w:space="0" w:color="auto"/>
            <w:bottom w:val="none" w:sz="0" w:space="0" w:color="auto"/>
            <w:right w:val="none" w:sz="0" w:space="0" w:color="auto"/>
          </w:divBdr>
          <w:divsChild>
            <w:div w:id="511994383">
              <w:marLeft w:val="0"/>
              <w:marRight w:val="0"/>
              <w:marTop w:val="0"/>
              <w:marBottom w:val="0"/>
              <w:divBdr>
                <w:top w:val="none" w:sz="0" w:space="0" w:color="auto"/>
                <w:left w:val="none" w:sz="0" w:space="0" w:color="auto"/>
                <w:bottom w:val="none" w:sz="0" w:space="0" w:color="auto"/>
                <w:right w:val="none" w:sz="0" w:space="0" w:color="auto"/>
              </w:divBdr>
              <w:divsChild>
                <w:div w:id="1977447403">
                  <w:marLeft w:val="0"/>
                  <w:marRight w:val="0"/>
                  <w:marTop w:val="0"/>
                  <w:marBottom w:val="0"/>
                  <w:divBdr>
                    <w:top w:val="none" w:sz="0" w:space="0" w:color="auto"/>
                    <w:left w:val="none" w:sz="0" w:space="0" w:color="auto"/>
                    <w:bottom w:val="none" w:sz="0" w:space="0" w:color="auto"/>
                    <w:right w:val="none" w:sz="0" w:space="0" w:color="auto"/>
                  </w:divBdr>
                  <w:divsChild>
                    <w:div w:id="21451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3015">
      <w:bodyDiv w:val="1"/>
      <w:marLeft w:val="0"/>
      <w:marRight w:val="0"/>
      <w:marTop w:val="0"/>
      <w:marBottom w:val="0"/>
      <w:divBdr>
        <w:top w:val="none" w:sz="0" w:space="0" w:color="auto"/>
        <w:left w:val="none" w:sz="0" w:space="0" w:color="auto"/>
        <w:bottom w:val="none" w:sz="0" w:space="0" w:color="auto"/>
        <w:right w:val="none" w:sz="0" w:space="0" w:color="auto"/>
      </w:divBdr>
      <w:divsChild>
        <w:div w:id="15162182">
          <w:marLeft w:val="0"/>
          <w:marRight w:val="0"/>
          <w:marTop w:val="0"/>
          <w:marBottom w:val="0"/>
          <w:divBdr>
            <w:top w:val="none" w:sz="0" w:space="0" w:color="auto"/>
            <w:left w:val="none" w:sz="0" w:space="0" w:color="auto"/>
            <w:bottom w:val="none" w:sz="0" w:space="0" w:color="auto"/>
            <w:right w:val="none" w:sz="0" w:space="0" w:color="auto"/>
          </w:divBdr>
          <w:divsChild>
            <w:div w:id="2046060811">
              <w:marLeft w:val="0"/>
              <w:marRight w:val="0"/>
              <w:marTop w:val="0"/>
              <w:marBottom w:val="0"/>
              <w:divBdr>
                <w:top w:val="none" w:sz="0" w:space="0" w:color="auto"/>
                <w:left w:val="none" w:sz="0" w:space="0" w:color="auto"/>
                <w:bottom w:val="none" w:sz="0" w:space="0" w:color="auto"/>
                <w:right w:val="none" w:sz="0" w:space="0" w:color="auto"/>
              </w:divBdr>
              <w:divsChild>
                <w:div w:id="1424104119">
                  <w:marLeft w:val="0"/>
                  <w:marRight w:val="0"/>
                  <w:marTop w:val="0"/>
                  <w:marBottom w:val="0"/>
                  <w:divBdr>
                    <w:top w:val="none" w:sz="0" w:space="0" w:color="auto"/>
                    <w:left w:val="none" w:sz="0" w:space="0" w:color="auto"/>
                    <w:bottom w:val="none" w:sz="0" w:space="0" w:color="auto"/>
                    <w:right w:val="none" w:sz="0" w:space="0" w:color="auto"/>
                  </w:divBdr>
                  <w:divsChild>
                    <w:div w:id="21150544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28528">
      <w:bodyDiv w:val="1"/>
      <w:marLeft w:val="0"/>
      <w:marRight w:val="0"/>
      <w:marTop w:val="0"/>
      <w:marBottom w:val="0"/>
      <w:divBdr>
        <w:top w:val="none" w:sz="0" w:space="0" w:color="auto"/>
        <w:left w:val="none" w:sz="0" w:space="0" w:color="auto"/>
        <w:bottom w:val="none" w:sz="0" w:space="0" w:color="auto"/>
        <w:right w:val="none" w:sz="0" w:space="0" w:color="auto"/>
      </w:divBdr>
      <w:divsChild>
        <w:div w:id="1568807132">
          <w:marLeft w:val="0"/>
          <w:marRight w:val="0"/>
          <w:marTop w:val="0"/>
          <w:marBottom w:val="0"/>
          <w:divBdr>
            <w:top w:val="none" w:sz="0" w:space="0" w:color="auto"/>
            <w:left w:val="none" w:sz="0" w:space="0" w:color="auto"/>
            <w:bottom w:val="none" w:sz="0" w:space="0" w:color="auto"/>
            <w:right w:val="none" w:sz="0" w:space="0" w:color="auto"/>
          </w:divBdr>
          <w:divsChild>
            <w:div w:id="1125195817">
              <w:marLeft w:val="0"/>
              <w:marRight w:val="0"/>
              <w:marTop w:val="0"/>
              <w:marBottom w:val="0"/>
              <w:divBdr>
                <w:top w:val="none" w:sz="0" w:space="0" w:color="auto"/>
                <w:left w:val="none" w:sz="0" w:space="0" w:color="auto"/>
                <w:bottom w:val="none" w:sz="0" w:space="0" w:color="auto"/>
                <w:right w:val="none" w:sz="0" w:space="0" w:color="auto"/>
              </w:divBdr>
              <w:divsChild>
                <w:div w:id="184251725">
                  <w:marLeft w:val="0"/>
                  <w:marRight w:val="0"/>
                  <w:marTop w:val="0"/>
                  <w:marBottom w:val="0"/>
                  <w:divBdr>
                    <w:top w:val="none" w:sz="0" w:space="0" w:color="auto"/>
                    <w:left w:val="none" w:sz="0" w:space="0" w:color="auto"/>
                    <w:bottom w:val="none" w:sz="0" w:space="0" w:color="auto"/>
                    <w:right w:val="none" w:sz="0" w:space="0" w:color="auto"/>
                  </w:divBdr>
                  <w:divsChild>
                    <w:div w:id="292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ploreandexpress-sheila.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ing4growth.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Going for growth downloads</vt:lpstr>
    </vt:vector>
  </TitlesOfParts>
  <Company> Archbishops' Council</Company>
  <LinksUpToDate>false</LinksUpToDate>
  <CharactersWithSpaces>4043</CharactersWithSpaces>
  <SharedDoc>false</SharedDoc>
  <HLinks>
    <vt:vector size="18" baseType="variant">
      <vt:variant>
        <vt:i4>786446</vt:i4>
      </vt:variant>
      <vt:variant>
        <vt:i4>6</vt:i4>
      </vt:variant>
      <vt:variant>
        <vt:i4>0</vt:i4>
      </vt:variant>
      <vt:variant>
        <vt:i4>5</vt:i4>
      </vt:variant>
      <vt:variant>
        <vt:lpwstr>http://exploreandexpress-sheila.blogspot.com/</vt:lpwstr>
      </vt:variant>
      <vt:variant>
        <vt:lpwstr/>
      </vt:variant>
      <vt:variant>
        <vt:i4>2556021</vt:i4>
      </vt:variant>
      <vt:variant>
        <vt:i4>3</vt:i4>
      </vt:variant>
      <vt:variant>
        <vt:i4>0</vt:i4>
      </vt:variant>
      <vt:variant>
        <vt:i4>5</vt:i4>
      </vt:variant>
      <vt:variant>
        <vt:lpwstr>http://www.going4growth.org.uk/</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Going for growth downloads</dc:title>
  <dc:subject/>
  <dc:creator>Mary Hawes</dc:creator>
  <cp:keywords/>
  <dc:description/>
  <cp:lastModifiedBy>Mary Hawes</cp:lastModifiedBy>
  <cp:revision>2</cp:revision>
  <dcterms:created xsi:type="dcterms:W3CDTF">2017-05-25T08:20:00Z</dcterms:created>
  <dcterms:modified xsi:type="dcterms:W3CDTF">2017-05-25T08:20:00Z</dcterms:modified>
</cp:coreProperties>
</file>